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3E47B1">
                <w:rPr>
                  <w:rFonts w:cs="Arial"/>
                  <w:b/>
                  <w:bCs/>
                  <w:iCs/>
                </w:rPr>
                <w:t xml:space="preserve"> – Mlynské výrobky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  <w:bookmarkStart w:id="1" w:name="_GoBack"/>
      <w:bookmarkEnd w:id="1"/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DF" w:rsidRDefault="00044ADF" w:rsidP="00D502DE">
      <w:pPr>
        <w:spacing w:after="0" w:line="240" w:lineRule="auto"/>
      </w:pPr>
      <w:r>
        <w:separator/>
      </w:r>
    </w:p>
  </w:endnote>
  <w:endnote w:type="continuationSeparator" w:id="0">
    <w:p w:rsidR="00044ADF" w:rsidRDefault="00044ADF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DF" w:rsidRDefault="00044ADF" w:rsidP="00D502DE">
      <w:pPr>
        <w:spacing w:after="0" w:line="240" w:lineRule="auto"/>
      </w:pPr>
      <w:r>
        <w:separator/>
      </w:r>
    </w:p>
  </w:footnote>
  <w:footnote w:type="continuationSeparator" w:id="0">
    <w:p w:rsidR="00044ADF" w:rsidRDefault="00044ADF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044ADF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44ADF"/>
    <w:rsid w:val="0009600F"/>
    <w:rsid w:val="000C5DEE"/>
    <w:rsid w:val="000F3FCE"/>
    <w:rsid w:val="00111758"/>
    <w:rsid w:val="0017301C"/>
    <w:rsid w:val="00183839"/>
    <w:rsid w:val="00370F27"/>
    <w:rsid w:val="003E47B1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B23F22"/>
    <w:rsid w:val="00C926EB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2021-12-16T10:26:00Z</dcterms:modified>
</cp:coreProperties>
</file>